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92" w:rsidRPr="002D7792" w:rsidRDefault="002D7792" w:rsidP="002D77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D7792">
        <w:rPr>
          <w:rFonts w:ascii="Times New Roman" w:eastAsia="Times New Roman" w:hAnsi="Times New Roman" w:cs="Times New Roman"/>
          <w:color w:val="FF0000"/>
          <w:sz w:val="28"/>
          <w:szCs w:val="28"/>
        </w:rPr>
        <w:t>Вопросы по геометрии из открытого банка данных ФИПИ.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точку, не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щую на 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мой, можно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мую,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ную этой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  <w:proofErr w:type="gramEnd"/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со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1, 2, 4 су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 Если в ромбе хотя бы 2 угла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равны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90°, то такой ромб —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Если два угла од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равны двум углам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., то такие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углы равны.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Любая бис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его ме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рат,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рый не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ком.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два угла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равны, то равны и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щие им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крест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щие углы, 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двумя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Бис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са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.,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ведённая из вер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ны,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нию, делит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на две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части.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любом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ли вза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пер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2D7792" w:rsidRPr="002D7792" w:rsidRDefault="002D7792" w:rsidP="002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Для точки,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щей на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до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равно 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диусу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тры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и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стей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сов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ют.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рат,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рый не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ром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Сумма углов лю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равна 180° .</w:t>
      </w:r>
    </w:p>
    <w:p w:rsidR="002D7792" w:rsidRPr="002D7792" w:rsidRDefault="002D7792" w:rsidP="002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2D7792" w:rsidRPr="002D7792" w:rsidRDefault="002D7792" w:rsidP="002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угол ост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рый, то смеж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с ним угол также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ост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рым.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ли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та вза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пер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</w:p>
    <w:p w:rsidR="002D7792" w:rsidRPr="002D7792" w:rsidRDefault="002D7792" w:rsidP="002D7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плос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все точки,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удалённые от за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точки, лежат на одной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три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од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трём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нам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 то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ки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Сумма смеж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углов равна 180°.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Любая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та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его бис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угол равен 45°, то вер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с ним угол равен 45°.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Любые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имеют ровно одну общую точку.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любые три точки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ровно одна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мая.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от точки до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1, то и длина любой 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клон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ной,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из 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точки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мой,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при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нии двух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тьей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углы равны 65°, то эти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Любые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имеют не менее одной общей точки.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любую точку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более одной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Любые три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имеют не менее одной общей точки.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при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нии двух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тьей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 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крест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щие углы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ют в сумме 90°, то эти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угол равен 60°, то смеж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с ним равен 120°.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при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нии двух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тьей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 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. углы равны 70° и 110°, то эти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любые три точки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не более одной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Каж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дая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раз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двух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гих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ном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не более двух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углов.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 и угол од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равны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 и углу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то такие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ки равны.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для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 , угол  наи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ший.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тив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угла лежит 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шая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один угол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120°, то два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гих его угла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30°.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все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1, то и все его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Сумма ост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рых углов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не пре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90°.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для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  — наи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шая.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ке, для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угол  — наи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ший.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Внеш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ний угол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каж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угла.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со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1, 2, 3 не су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между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двух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равно сумме их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ров, то эти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углы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равны.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угол равен 30°, то дуга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на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рую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этот угол, равна 60 градусов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любые 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 точки, не при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щие одной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мой,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един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ная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углы,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на одну и ту же хорду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равны.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сы двух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стей равны 5 и 7, а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между их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равно 3, то эти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не имеют общих точек.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ус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равен 3, а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от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до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равно 2, то эти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мая</w:t>
      </w:r>
      <w:proofErr w:type="gramEnd"/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и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угол равен 30°, то дуга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на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рую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этот угол, равна 60 градусов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любые три точки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не более одной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между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двух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стей 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суммы их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ров, то эти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не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имеют общих точек.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 двух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равны 3 и 5, а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между их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равно 1, то эти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дуга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 80°, то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>гол,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на эту дугу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равен 40°.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Сумма углов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пук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равна 180°.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один из углов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 равен 60°, то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ему угол равен 120°.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ли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та делят его углы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лам.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 Если в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уг-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две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равны, то этот 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 —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 Если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. углы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пук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уг-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равны, то этот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 —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сумма трех углов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пук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равна 200°, то его чет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тый угол равен 160°.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Сумма двух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углов 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не пре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180°.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равны 4 и 6, то сред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няя линия этой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равна 10.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в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ли равны, то этот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грамм —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ли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 делят его углы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лам, то этот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грамм — ромб.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один из углов, при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щих к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л-ма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, равен 50°, то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гой угол, при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щий к той же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не, равен 50°.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сумма трех углов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пук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рех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равна 200°, то его чет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тый угол равен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Около лю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ромба можно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любой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можно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не менее одной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около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бис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трис.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ник,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пер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ров к его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Около вся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можно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не более одной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В любой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можно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не менее одной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около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бис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сек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трис.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ник,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пер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ров к его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Около лю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пра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мно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можно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не более одной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Центр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около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со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ми,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3, 4, 5, 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на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 этого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около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та,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его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Около лю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ромба можно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 имеет бес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много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тров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мая не имеет осей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Пра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пя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имеет пять осей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4)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 не имеет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тра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Пра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ше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имеет шесть осей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мая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не имеет осей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 ромба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его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имеет три оси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lastRenderedPageBreak/>
        <w:t>2)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 ромба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его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лей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Пра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ный пя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имеет пять осей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Цен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тром сим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рии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точка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ее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Если катет и ги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равны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6 и 10, то вто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рой катет этого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равен 8.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Любые два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Любые два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 </w:t>
      </w:r>
      <w:r w:rsidRPr="002D7792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, у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ту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27.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Любые два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Если катет и ги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за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равны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6 и 10, то вто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 катет этого </w:t>
      </w:r>
      <w:proofErr w:type="spellStart"/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равен 8.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сам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щих углов.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 любой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= сумме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тов двух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гих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рон -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удво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этих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 на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нус угла между ними.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28.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 любой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равен сумме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тов двух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гих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 без удво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этих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 на синус угла между ними. 2) Если 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равны 5 и 12, то его ги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за равна 13.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 </w:t>
      </w:r>
      <w:r w:rsidRPr="002D7792">
        <w:rPr>
          <w:rFonts w:ascii="Times New Roman" w:eastAsia="Times New Roman" w:hAnsi="Times New Roman" w:cs="Times New Roman"/>
          <w:i/>
          <w:iCs/>
          <w:sz w:val="24"/>
          <w:szCs w:val="24"/>
        </w:rPr>
        <w:t>ABC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, у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го,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, яв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ост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ным.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В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ном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 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та равен раз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тов ги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зы и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29.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Если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 фигур равны, то равны и сами фи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ры.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равна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нию суммы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ний на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Если две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роны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равны 4 и 5, а угол между ними равен 30°, то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щадь этого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равна 10.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Если две смежные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лелограмма равны 4 и 5, а угол между ними равен 30°, то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щадь этого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равна 10.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Если две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= 4 и 5, а угол между ними равен 30°, то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этого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ника=10.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равна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нию суммы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ний на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не пре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сред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ней линии на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его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на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ту,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ную к этой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мно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около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равна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нию его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 на 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ус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Если 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ли ромба равна 3 и 4, то его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равна 6.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суммы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ний на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его 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32.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В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ке, для ко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го, угол наи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ший.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Каж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дая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не пре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суммы двух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гих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рон.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Если два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ны, то их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щие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равны.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мно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около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сти, равна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нию его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 на 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ус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33.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Если две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равны 3 и 5, то его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тья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 боль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3.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lastRenderedPageBreak/>
        <w:t>2) Внеш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ний угол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равен сумме двух его 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них углов.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Если две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и угол од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равны двум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нам и углу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., то такие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равны.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Если две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равны 3 и 4, то его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тья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7.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34.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1) Если две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 и угол между ними од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 равны двум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нам и углу между ними дру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ка, то такие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ки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доб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ном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ке име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ся не менее двух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углов.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не пре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сред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ней линии на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ту.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Если рас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ние от точки до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1, то и длина любой 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клон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ной,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из 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точки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мой, мень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ше 1.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35.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1)Через точку, не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щую на 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мой, можно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мую,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ную этой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  <w:proofErr w:type="gramEnd"/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 со сто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ми 1, 2, 4 су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ет.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Если в ромбе один из углов равен 90°, то такой ромб — квад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рат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4) Центр опи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около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ника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все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гда лежит 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ри этого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36. 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любую точку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не менее одной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Если при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нии двух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тьей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углы = 65°, то эти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Если при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нии двух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тьей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мой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внут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на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крест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углы </w:t>
      </w:r>
      <w:proofErr w:type="spellStart"/>
      <w:r w:rsidRPr="002D7792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 в сумме 90°, то эти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лел</w:t>
      </w:r>
      <w:proofErr w:type="spellEnd"/>
      <w:r w:rsidRPr="002D7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37.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Если при 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нии двух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мых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тьей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 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ные углы равны 37°, то эти две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мые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раллель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Через любые три точки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дит не более одной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.   3)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Сумма вер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ных углов равна 180°.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38.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ции равна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 вы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ты, умно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на раз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 ос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2) Через любые две точки можно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мую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Через точку, не 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щую </w:t>
      </w:r>
      <w:proofErr w:type="gramStart"/>
      <w:r w:rsidRPr="002D77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D7792">
        <w:rPr>
          <w:rFonts w:ascii="Times New Roman" w:eastAsia="Times New Roman" w:hAnsi="Times New Roman" w:cs="Times New Roman"/>
          <w:sz w:val="24"/>
          <w:szCs w:val="24"/>
        </w:rPr>
        <w:t xml:space="preserve"> 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мой, можно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сти един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ную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мую, пер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ную дан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ной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мой.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39. 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В любую рав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бед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ную тра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цию можно впи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сать окруж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ность. </w:t>
      </w:r>
      <w:r w:rsidRPr="002D7792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t> Диа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наль па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грам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ма делит его углы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лам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3) Пло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щадь пря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го тре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уголь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ка равна по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не про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ния его ка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2D7792">
        <w:rPr>
          <w:rFonts w:ascii="Times New Roman" w:eastAsia="Times New Roman" w:hAnsi="Times New Roman" w:cs="Times New Roman"/>
          <w:sz w:val="24"/>
          <w:szCs w:val="24"/>
        </w:rPr>
        <w:softHyphen/>
        <w:t>тов.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Ответы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46"/>
        <w:gridCol w:w="958"/>
        <w:gridCol w:w="967"/>
      </w:tblGrid>
      <w:tr w:rsidR="002D7792" w:rsidRPr="002D7792" w:rsidTr="002D7792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7792" w:rsidRPr="002D7792" w:rsidTr="002D7792">
        <w:trPr>
          <w:trHeight w:val="31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2; 3.</w:t>
            </w:r>
          </w:p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964"/>
        <w:gridCol w:w="954"/>
        <w:gridCol w:w="954"/>
        <w:gridCol w:w="965"/>
        <w:gridCol w:w="954"/>
        <w:gridCol w:w="954"/>
        <w:gridCol w:w="965"/>
        <w:gridCol w:w="954"/>
        <w:gridCol w:w="954"/>
      </w:tblGrid>
      <w:tr w:rsidR="002D7792" w:rsidRPr="002D7792" w:rsidTr="002D7792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7792" w:rsidRPr="002D7792" w:rsidTr="002D7792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2; 3; 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2; 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2; 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52"/>
        <w:gridCol w:w="952"/>
        <w:gridCol w:w="964"/>
        <w:gridCol w:w="952"/>
        <w:gridCol w:w="952"/>
        <w:gridCol w:w="964"/>
        <w:gridCol w:w="952"/>
        <w:gridCol w:w="953"/>
        <w:gridCol w:w="965"/>
      </w:tblGrid>
      <w:tr w:rsidR="002D7792" w:rsidRPr="002D7792" w:rsidTr="002D7792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7792" w:rsidRPr="002D7792" w:rsidTr="002D7792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2; 3; 4.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3"/>
        <w:gridCol w:w="1063"/>
        <w:gridCol w:w="1063"/>
        <w:gridCol w:w="1063"/>
        <w:gridCol w:w="1063"/>
        <w:gridCol w:w="1064"/>
      </w:tblGrid>
      <w:tr w:rsidR="002D7792" w:rsidRPr="002D7792" w:rsidTr="002D7792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D7792" w:rsidRPr="002D7792" w:rsidTr="002D7792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2; 3; 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1; 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2; 3.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792" w:rsidRPr="002D7792" w:rsidRDefault="002D7792" w:rsidP="002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7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7792" w:rsidRPr="002D7792" w:rsidRDefault="002D7792" w:rsidP="002D7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792">
        <w:rPr>
          <w:rFonts w:ascii="Times New Roman" w:eastAsia="Times New Roman" w:hAnsi="Times New Roman" w:cs="Times New Roman"/>
          <w:sz w:val="24"/>
          <w:szCs w:val="24"/>
        </w:rPr>
        <w:t>  </w:t>
      </w:r>
    </w:p>
    <w:sectPr w:rsidR="002D7792" w:rsidRPr="002D7792" w:rsidSect="0010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92"/>
    <w:rsid w:val="00106B43"/>
    <w:rsid w:val="001A7C1F"/>
    <w:rsid w:val="002926E2"/>
    <w:rsid w:val="002D7792"/>
    <w:rsid w:val="00693B82"/>
    <w:rsid w:val="00E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792"/>
  </w:style>
  <w:style w:type="character" w:styleId="a4">
    <w:name w:val="Strong"/>
    <w:basedOn w:val="a0"/>
    <w:uiPriority w:val="22"/>
    <w:qFormat/>
    <w:rsid w:val="002D7792"/>
    <w:rPr>
      <w:b/>
      <w:bCs/>
    </w:rPr>
  </w:style>
  <w:style w:type="character" w:styleId="a5">
    <w:name w:val="Hyperlink"/>
    <w:basedOn w:val="a0"/>
    <w:uiPriority w:val="99"/>
    <w:semiHidden/>
    <w:unhideWhenUsed/>
    <w:rsid w:val="002D7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7792"/>
  </w:style>
  <w:style w:type="character" w:styleId="a4">
    <w:name w:val="Strong"/>
    <w:basedOn w:val="a0"/>
    <w:uiPriority w:val="22"/>
    <w:qFormat/>
    <w:rsid w:val="002D7792"/>
    <w:rPr>
      <w:b/>
      <w:bCs/>
    </w:rPr>
  </w:style>
  <w:style w:type="character" w:styleId="a5">
    <w:name w:val="Hyperlink"/>
    <w:basedOn w:val="a0"/>
    <w:uiPriority w:val="99"/>
    <w:semiHidden/>
    <w:unhideWhenUsed/>
    <w:rsid w:val="002D7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Наталья</cp:lastModifiedBy>
  <cp:revision>2</cp:revision>
  <dcterms:created xsi:type="dcterms:W3CDTF">2015-02-11T16:32:00Z</dcterms:created>
  <dcterms:modified xsi:type="dcterms:W3CDTF">2015-02-11T16:32:00Z</dcterms:modified>
</cp:coreProperties>
</file>